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088FB" w14:textId="03280612" w:rsidR="001B4D33" w:rsidRDefault="00A44C9C" w:rsidP="000D3FC6">
      <w:pPr>
        <w:spacing w:line="276" w:lineRule="auto"/>
        <w:jc w:val="center"/>
        <w:outlineLvl w:val="0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CUPR</w:t>
      </w:r>
      <w:r w:rsidR="00A36B7B">
        <w:rPr>
          <w:rFonts w:ascii="Corbel" w:hAnsi="Corbel"/>
          <w:b/>
          <w:sz w:val="28"/>
          <w:szCs w:val="28"/>
        </w:rPr>
        <w:t>A</w:t>
      </w:r>
      <w:r w:rsidR="00EE10F3">
        <w:rPr>
          <w:rFonts w:ascii="Corbel" w:hAnsi="Corbel"/>
          <w:b/>
          <w:sz w:val="28"/>
          <w:szCs w:val="28"/>
        </w:rPr>
        <w:t xml:space="preserve"> </w:t>
      </w:r>
      <w:r w:rsidR="00A36B7B">
        <w:rPr>
          <w:rFonts w:ascii="Corbel" w:hAnsi="Corbel"/>
          <w:b/>
          <w:sz w:val="28"/>
          <w:szCs w:val="28"/>
        </w:rPr>
        <w:t>uruchamia produkcję </w:t>
      </w:r>
      <w:proofErr w:type="spellStart"/>
      <w:r>
        <w:rPr>
          <w:rFonts w:ascii="Corbel" w:hAnsi="Corbel"/>
          <w:b/>
          <w:sz w:val="28"/>
          <w:szCs w:val="28"/>
        </w:rPr>
        <w:t>Formentora</w:t>
      </w:r>
      <w:proofErr w:type="spellEnd"/>
      <w:r>
        <w:rPr>
          <w:rFonts w:ascii="Corbel" w:hAnsi="Corbel"/>
          <w:b/>
          <w:sz w:val="28"/>
          <w:szCs w:val="28"/>
        </w:rPr>
        <w:t xml:space="preserve"> </w:t>
      </w:r>
      <w:r w:rsidR="00A36B7B">
        <w:rPr>
          <w:rFonts w:ascii="Corbel" w:hAnsi="Corbel"/>
          <w:b/>
          <w:sz w:val="28"/>
          <w:szCs w:val="28"/>
        </w:rPr>
        <w:t>i ogłasza plany ekspansji</w:t>
      </w:r>
    </w:p>
    <w:p w14:paraId="1EC7D9D6" w14:textId="77777777" w:rsidR="001B4D33" w:rsidRPr="001B4D33" w:rsidRDefault="001B4D33" w:rsidP="00E6314D">
      <w:pPr>
        <w:spacing w:line="276" w:lineRule="auto"/>
        <w:jc w:val="both"/>
        <w:rPr>
          <w:rFonts w:ascii="Corbel" w:hAnsi="Corbel"/>
          <w:bCs/>
          <w:sz w:val="24"/>
        </w:rPr>
      </w:pPr>
    </w:p>
    <w:p w14:paraId="24E8DBA2" w14:textId="55EE2F11" w:rsidR="00670156" w:rsidRDefault="00407CBF" w:rsidP="00BC5C0D">
      <w:pPr>
        <w:pStyle w:val="Bodycopy"/>
        <w:spacing w:line="276" w:lineRule="auto"/>
        <w:jc w:val="both"/>
        <w:rPr>
          <w:rFonts w:ascii="Corbel" w:eastAsia="Corbel" w:hAnsi="Corbel"/>
          <w:b/>
          <w:bCs/>
          <w:lang w:eastAsia="en-US"/>
        </w:rPr>
      </w:pPr>
      <w:r>
        <w:rPr>
          <w:rFonts w:ascii="Corbel" w:eastAsia="Corbel" w:hAnsi="Corbel"/>
          <w:b/>
          <w:bCs/>
          <w:lang w:eastAsia="en-US"/>
        </w:rPr>
        <w:t>Podczas relacji z</w:t>
      </w:r>
      <w:r w:rsidR="00A36B7B">
        <w:rPr>
          <w:rFonts w:ascii="Corbel" w:eastAsia="Corbel" w:hAnsi="Corbel"/>
          <w:b/>
          <w:bCs/>
          <w:lang w:eastAsia="en-US"/>
        </w:rPr>
        <w:t xml:space="preserve"> oficjalnego rozpoczęcia produkcji </w:t>
      </w:r>
      <w:proofErr w:type="spellStart"/>
      <w:r w:rsidR="007F1D01">
        <w:rPr>
          <w:rFonts w:ascii="Corbel" w:eastAsia="Corbel" w:hAnsi="Corbel"/>
          <w:b/>
          <w:bCs/>
          <w:lang w:eastAsia="en-US"/>
        </w:rPr>
        <w:t>Formentora</w:t>
      </w:r>
      <w:proofErr w:type="spellEnd"/>
      <w:r w:rsidR="007F1D01">
        <w:rPr>
          <w:rFonts w:ascii="Corbel" w:eastAsia="Corbel" w:hAnsi="Corbel"/>
          <w:b/>
          <w:bCs/>
          <w:lang w:eastAsia="en-US"/>
        </w:rPr>
        <w:t xml:space="preserve">, </w:t>
      </w:r>
      <w:r w:rsidR="00A36B7B">
        <w:rPr>
          <w:rFonts w:ascii="Corbel" w:eastAsia="Corbel" w:hAnsi="Corbel"/>
          <w:b/>
          <w:bCs/>
          <w:lang w:eastAsia="en-US"/>
        </w:rPr>
        <w:t xml:space="preserve">pierwszego autorskiego modelu </w:t>
      </w:r>
      <w:r w:rsidR="007F1D01">
        <w:rPr>
          <w:rFonts w:ascii="Corbel" w:eastAsia="Corbel" w:hAnsi="Corbel"/>
          <w:b/>
          <w:bCs/>
          <w:lang w:eastAsia="en-US"/>
        </w:rPr>
        <w:t>CUPRY</w:t>
      </w:r>
      <w:r w:rsidR="00653F3D">
        <w:rPr>
          <w:rFonts w:ascii="Corbel" w:eastAsia="Corbel" w:hAnsi="Corbel"/>
          <w:b/>
          <w:bCs/>
          <w:lang w:eastAsia="en-US"/>
        </w:rPr>
        <w:t>,</w:t>
      </w:r>
      <w:r>
        <w:rPr>
          <w:rFonts w:ascii="Corbel" w:eastAsia="Corbel" w:hAnsi="Corbel"/>
          <w:b/>
          <w:bCs/>
          <w:lang w:eastAsia="en-US"/>
        </w:rPr>
        <w:t xml:space="preserve"> </w:t>
      </w:r>
      <w:r w:rsidR="007F1D01">
        <w:rPr>
          <w:rFonts w:ascii="Corbel" w:eastAsia="Corbel" w:hAnsi="Corbel"/>
          <w:b/>
          <w:bCs/>
          <w:lang w:eastAsia="en-US"/>
        </w:rPr>
        <w:t xml:space="preserve">prezes SEAT-a i CUPRY Wayne Griffiths przybliżył plany rozwoju </w:t>
      </w:r>
      <w:r>
        <w:rPr>
          <w:rFonts w:ascii="Corbel" w:eastAsia="Corbel" w:hAnsi="Corbel"/>
          <w:b/>
          <w:bCs/>
          <w:lang w:eastAsia="en-US"/>
        </w:rPr>
        <w:t xml:space="preserve">i założenia finansowe marki na </w:t>
      </w:r>
      <w:r w:rsidR="000C7154">
        <w:rPr>
          <w:rFonts w:ascii="Corbel" w:eastAsia="Corbel" w:hAnsi="Corbel"/>
          <w:b/>
          <w:bCs/>
          <w:lang w:eastAsia="en-US"/>
        </w:rPr>
        <w:t>przyszłość</w:t>
      </w:r>
      <w:r>
        <w:rPr>
          <w:rFonts w:ascii="Corbel" w:eastAsia="Corbel" w:hAnsi="Corbel"/>
          <w:b/>
          <w:bCs/>
          <w:lang w:eastAsia="en-US"/>
        </w:rPr>
        <w:t xml:space="preserve">. </w:t>
      </w:r>
      <w:r w:rsidR="000C7154">
        <w:rPr>
          <w:rFonts w:ascii="Corbel" w:eastAsia="Corbel" w:hAnsi="Corbel"/>
          <w:b/>
          <w:bCs/>
          <w:lang w:eastAsia="en-US"/>
        </w:rPr>
        <w:t xml:space="preserve">Hiszpańska firma </w:t>
      </w:r>
      <w:r w:rsidR="00127048">
        <w:rPr>
          <w:rFonts w:ascii="Corbel" w:eastAsia="Corbel" w:hAnsi="Corbel"/>
          <w:b/>
          <w:bCs/>
          <w:lang w:eastAsia="en-US"/>
        </w:rPr>
        <w:t>zamierza uzyskać ponaddwuk</w:t>
      </w:r>
      <w:bookmarkStart w:id="0" w:name="_GoBack"/>
      <w:bookmarkEnd w:id="0"/>
      <w:r w:rsidR="00127048">
        <w:rPr>
          <w:rFonts w:ascii="Corbel" w:eastAsia="Corbel" w:hAnsi="Corbel"/>
          <w:b/>
          <w:bCs/>
          <w:lang w:eastAsia="en-US"/>
        </w:rPr>
        <w:t>rotny wzrost</w:t>
      </w:r>
      <w:r w:rsidR="000C7154">
        <w:rPr>
          <w:rFonts w:ascii="Corbel" w:eastAsia="Corbel" w:hAnsi="Corbel"/>
          <w:b/>
          <w:bCs/>
          <w:lang w:eastAsia="en-US"/>
        </w:rPr>
        <w:t xml:space="preserve"> sprzedaż</w:t>
      </w:r>
      <w:r w:rsidR="00127048">
        <w:rPr>
          <w:rFonts w:ascii="Corbel" w:eastAsia="Corbel" w:hAnsi="Corbel"/>
          <w:b/>
          <w:bCs/>
          <w:lang w:eastAsia="en-US"/>
        </w:rPr>
        <w:t>y</w:t>
      </w:r>
      <w:r w:rsidR="000C7154">
        <w:rPr>
          <w:rFonts w:ascii="Corbel" w:eastAsia="Corbel" w:hAnsi="Corbel"/>
          <w:b/>
          <w:bCs/>
          <w:lang w:eastAsia="en-US"/>
        </w:rPr>
        <w:t xml:space="preserve"> modeli z logo CUPRY.</w:t>
      </w:r>
    </w:p>
    <w:p w14:paraId="5B296E61" w14:textId="77777777" w:rsidR="00EB6A0F" w:rsidRPr="002C6079" w:rsidRDefault="00EB6A0F" w:rsidP="00EB6A0F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</w:p>
    <w:p w14:paraId="04935601" w14:textId="73603867" w:rsidR="0000117F" w:rsidRDefault="006D1A63" w:rsidP="00BC5C0D">
      <w:pPr>
        <w:pStyle w:val="Bodycopy"/>
        <w:spacing w:line="276" w:lineRule="auto"/>
        <w:jc w:val="both"/>
        <w:rPr>
          <w:rFonts w:ascii="Corbel" w:eastAsia="Corbel" w:hAnsi="Corbel"/>
          <w:lang w:eastAsia="en-US"/>
        </w:rPr>
      </w:pPr>
      <w:r>
        <w:rPr>
          <w:rFonts w:ascii="Corbel" w:eastAsia="Corbel" w:hAnsi="Corbel"/>
          <w:lang w:eastAsia="en-US"/>
        </w:rPr>
        <w:t xml:space="preserve">Produkcyjna wersja nowego </w:t>
      </w:r>
      <w:r w:rsidR="00821579">
        <w:rPr>
          <w:rFonts w:ascii="Corbel" w:eastAsia="Corbel" w:hAnsi="Corbel"/>
          <w:lang w:eastAsia="en-US"/>
        </w:rPr>
        <w:t xml:space="preserve">hiszpańskiego </w:t>
      </w:r>
      <w:r>
        <w:rPr>
          <w:rFonts w:ascii="Corbel" w:eastAsia="Corbel" w:hAnsi="Corbel"/>
          <w:lang w:eastAsia="en-US"/>
        </w:rPr>
        <w:t xml:space="preserve">CUV-a łączy </w:t>
      </w:r>
      <w:r w:rsidR="00CD761F">
        <w:rPr>
          <w:rFonts w:ascii="Corbel" w:eastAsia="Corbel" w:hAnsi="Corbel"/>
          <w:lang w:eastAsia="en-US"/>
        </w:rPr>
        <w:t>zaawansowaną technologię z dynamicznym designem.</w:t>
      </w:r>
      <w:r>
        <w:rPr>
          <w:rFonts w:ascii="Corbel" w:eastAsia="Corbel" w:hAnsi="Corbel"/>
          <w:lang w:eastAsia="en-US"/>
        </w:rPr>
        <w:t xml:space="preserve"> Premierowa edycja samochodu ma pod maską spalinowy silnik o mocy 310 KM, a od 2021 roku gama napędów rozszerzy się w sumie do siedmiu wariantów, w tym hybrydy typu plug-in. </w:t>
      </w:r>
    </w:p>
    <w:p w14:paraId="194E6789" w14:textId="12CCAA8C" w:rsidR="006D1A63" w:rsidRDefault="00127048" w:rsidP="00BC5C0D">
      <w:pPr>
        <w:pStyle w:val="Bodycopy"/>
        <w:spacing w:line="276" w:lineRule="auto"/>
        <w:jc w:val="both"/>
        <w:rPr>
          <w:rFonts w:ascii="Corbel" w:eastAsia="Corbel" w:hAnsi="Corbel"/>
          <w:lang w:eastAsia="en-US"/>
        </w:rPr>
      </w:pPr>
      <w:r w:rsidRPr="00B933F0">
        <w:rPr>
          <w:rFonts w:ascii="Corbel" w:eastAsia="Corbel" w:hAnsi="Corbel"/>
          <w:i/>
          <w:lang w:eastAsia="en-US"/>
        </w:rPr>
        <w:t>–</w:t>
      </w:r>
      <w:r w:rsidR="006D1A63" w:rsidRPr="00B933F0">
        <w:rPr>
          <w:rFonts w:ascii="Corbel" w:eastAsia="Corbel" w:hAnsi="Corbel"/>
          <w:i/>
          <w:lang w:eastAsia="en-US"/>
        </w:rPr>
        <w:t xml:space="preserve"> </w:t>
      </w:r>
      <w:proofErr w:type="spellStart"/>
      <w:r w:rsidR="006D1A63" w:rsidRPr="00B933F0">
        <w:rPr>
          <w:rFonts w:ascii="Corbel" w:eastAsia="Corbel" w:hAnsi="Corbel"/>
          <w:i/>
          <w:lang w:eastAsia="en-US"/>
        </w:rPr>
        <w:t>Formentor</w:t>
      </w:r>
      <w:proofErr w:type="spellEnd"/>
      <w:r w:rsidR="006D1A63" w:rsidRPr="00B933F0">
        <w:rPr>
          <w:rFonts w:ascii="Corbel" w:eastAsia="Corbel" w:hAnsi="Corbel"/>
          <w:i/>
          <w:lang w:eastAsia="en-US"/>
        </w:rPr>
        <w:t xml:space="preserve"> jest ważnym krokiem dla CUPRY. To pierwszy całkowicie autorski model, który pomoże w rozwoju i popularyzacji marki </w:t>
      </w:r>
      <w:r w:rsidR="006D1A63">
        <w:rPr>
          <w:rFonts w:ascii="Corbel" w:eastAsia="Corbel" w:hAnsi="Corbel"/>
          <w:lang w:eastAsia="en-US"/>
        </w:rPr>
        <w:t xml:space="preserve">– zaznaczył Wayne Griffiths, CEO CUPRY i nowo wybrany prezes SEAT-a. </w:t>
      </w:r>
      <w:r>
        <w:rPr>
          <w:rFonts w:ascii="Corbel" w:eastAsia="Corbel" w:hAnsi="Corbel"/>
          <w:lang w:eastAsia="en-US"/>
        </w:rPr>
        <w:t>–</w:t>
      </w:r>
      <w:r w:rsidR="006D1A63">
        <w:rPr>
          <w:rFonts w:ascii="Corbel" w:eastAsia="Corbel" w:hAnsi="Corbel"/>
          <w:lang w:eastAsia="en-US"/>
        </w:rPr>
        <w:t xml:space="preserve"> </w:t>
      </w:r>
      <w:r w:rsidRPr="00B933F0">
        <w:rPr>
          <w:rFonts w:ascii="Corbel" w:eastAsia="Corbel" w:hAnsi="Corbel"/>
          <w:i/>
          <w:lang w:eastAsia="en-US"/>
        </w:rPr>
        <w:t xml:space="preserve">Dzięki premierze nowego modelu zamierzamy uzyskać lepsze wyniki niż pierwotnie </w:t>
      </w:r>
      <w:r w:rsidR="00821579">
        <w:rPr>
          <w:rFonts w:ascii="Corbel" w:eastAsia="Corbel" w:hAnsi="Corbel"/>
          <w:i/>
          <w:lang w:eastAsia="en-US"/>
        </w:rPr>
        <w:t>zakładaliśmy i odnotować ponad</w:t>
      </w:r>
      <w:r w:rsidRPr="00B933F0">
        <w:rPr>
          <w:rFonts w:ascii="Corbel" w:eastAsia="Corbel" w:hAnsi="Corbel"/>
          <w:i/>
          <w:lang w:eastAsia="en-US"/>
        </w:rPr>
        <w:t xml:space="preserve">dwukrotny wzrost sprzedaży. </w:t>
      </w:r>
      <w:proofErr w:type="spellStart"/>
      <w:r w:rsidRPr="00B933F0">
        <w:rPr>
          <w:rFonts w:ascii="Corbel" w:eastAsia="Corbel" w:hAnsi="Corbel"/>
          <w:i/>
          <w:lang w:eastAsia="en-US"/>
        </w:rPr>
        <w:t>Formentor</w:t>
      </w:r>
      <w:proofErr w:type="spellEnd"/>
      <w:r w:rsidRPr="00B933F0">
        <w:rPr>
          <w:rFonts w:ascii="Corbel" w:eastAsia="Corbel" w:hAnsi="Corbel"/>
          <w:i/>
          <w:lang w:eastAsia="en-US"/>
        </w:rPr>
        <w:t xml:space="preserve"> będzie stanowił 10% wszystkich egzemplarzy produkowanych w zakładach w Martorell, które wraz z rozpoczęciem produkcji nowego modelu CUPRY powróciły do pełnego wymiaru pracy.</w:t>
      </w:r>
      <w:r>
        <w:rPr>
          <w:rFonts w:ascii="Corbel" w:eastAsia="Corbel" w:hAnsi="Corbel"/>
          <w:lang w:eastAsia="en-US"/>
        </w:rPr>
        <w:t xml:space="preserve"> </w:t>
      </w:r>
    </w:p>
    <w:p w14:paraId="62DCE8CC" w14:textId="77777777" w:rsidR="00866F3E" w:rsidRDefault="00866F3E" w:rsidP="00BC5C0D">
      <w:pPr>
        <w:pStyle w:val="Bodycopy"/>
        <w:spacing w:line="276" w:lineRule="auto"/>
        <w:jc w:val="both"/>
        <w:rPr>
          <w:rFonts w:ascii="Corbel" w:eastAsia="Corbel" w:hAnsi="Corbel"/>
          <w:lang w:eastAsia="en-US"/>
        </w:rPr>
      </w:pPr>
    </w:p>
    <w:p w14:paraId="659E1201" w14:textId="5D42F5B5" w:rsidR="00DD4DC8" w:rsidRPr="00DD4DC8" w:rsidRDefault="00DD4DC8" w:rsidP="00BC5C0D">
      <w:pPr>
        <w:pStyle w:val="Bodycopy"/>
        <w:spacing w:line="276" w:lineRule="auto"/>
        <w:jc w:val="both"/>
        <w:rPr>
          <w:rFonts w:ascii="Corbel" w:eastAsia="Corbel" w:hAnsi="Corbel"/>
          <w:b/>
          <w:lang w:eastAsia="en-US"/>
        </w:rPr>
      </w:pPr>
      <w:proofErr w:type="spellStart"/>
      <w:r w:rsidRPr="00DD4DC8">
        <w:rPr>
          <w:rFonts w:ascii="Corbel" w:eastAsia="Corbel" w:hAnsi="Corbel"/>
          <w:b/>
          <w:lang w:eastAsia="en-US"/>
        </w:rPr>
        <w:t>Formentor</w:t>
      </w:r>
      <w:proofErr w:type="spellEnd"/>
      <w:r w:rsidRPr="00DD4DC8">
        <w:rPr>
          <w:rFonts w:ascii="Corbel" w:eastAsia="Corbel" w:hAnsi="Corbel"/>
          <w:b/>
          <w:lang w:eastAsia="en-US"/>
        </w:rPr>
        <w:t xml:space="preserve"> skierowany na światowe rynki</w:t>
      </w:r>
    </w:p>
    <w:p w14:paraId="16223D57" w14:textId="3ED15639" w:rsidR="002C1566" w:rsidRDefault="00821579" w:rsidP="00BC5C0D">
      <w:pPr>
        <w:pStyle w:val="Bodycopy"/>
        <w:spacing w:line="276" w:lineRule="auto"/>
        <w:jc w:val="both"/>
        <w:rPr>
          <w:rFonts w:ascii="Corbel" w:eastAsia="Corbel" w:hAnsi="Corbel"/>
          <w:lang w:eastAsia="en-US"/>
        </w:rPr>
      </w:pPr>
      <w:r>
        <w:rPr>
          <w:rFonts w:ascii="Corbel" w:eastAsia="Corbel" w:hAnsi="Corbel"/>
          <w:lang w:eastAsia="en-US"/>
        </w:rPr>
        <w:t>Przedstawiciel</w:t>
      </w:r>
      <w:r w:rsidR="001A0FBE">
        <w:rPr>
          <w:rFonts w:ascii="Corbel" w:eastAsia="Corbel" w:hAnsi="Corbel"/>
          <w:lang w:eastAsia="en-US"/>
        </w:rPr>
        <w:t>e</w:t>
      </w:r>
      <w:r>
        <w:rPr>
          <w:rFonts w:ascii="Corbel" w:eastAsia="Corbel" w:hAnsi="Corbel"/>
          <w:lang w:eastAsia="en-US"/>
        </w:rPr>
        <w:t xml:space="preserve"> marki określa</w:t>
      </w:r>
      <w:r w:rsidR="001A0FBE">
        <w:rPr>
          <w:rFonts w:ascii="Corbel" w:eastAsia="Corbel" w:hAnsi="Corbel"/>
          <w:lang w:eastAsia="en-US"/>
        </w:rPr>
        <w:t>ją</w:t>
      </w:r>
      <w:r>
        <w:rPr>
          <w:rFonts w:ascii="Corbel" w:eastAsia="Corbel" w:hAnsi="Corbel"/>
          <w:lang w:eastAsia="en-US"/>
        </w:rPr>
        <w:t xml:space="preserve"> </w:t>
      </w:r>
      <w:proofErr w:type="spellStart"/>
      <w:r w:rsidR="002C1566">
        <w:rPr>
          <w:rFonts w:ascii="Corbel" w:eastAsia="Corbel" w:hAnsi="Corbel"/>
          <w:lang w:eastAsia="en-US"/>
        </w:rPr>
        <w:t>Formentor</w:t>
      </w:r>
      <w:r>
        <w:rPr>
          <w:rFonts w:ascii="Corbel" w:eastAsia="Corbel" w:hAnsi="Corbel"/>
          <w:lang w:eastAsia="en-US"/>
        </w:rPr>
        <w:t>a</w:t>
      </w:r>
      <w:proofErr w:type="spellEnd"/>
      <w:r w:rsidR="002C1566">
        <w:rPr>
          <w:rFonts w:ascii="Corbel" w:eastAsia="Corbel" w:hAnsi="Corbel"/>
          <w:lang w:eastAsia="en-US"/>
        </w:rPr>
        <w:t xml:space="preserve"> </w:t>
      </w:r>
      <w:r w:rsidR="0097461F">
        <w:rPr>
          <w:rFonts w:ascii="Corbel" w:eastAsia="Corbel" w:hAnsi="Corbel"/>
          <w:lang w:eastAsia="en-US"/>
        </w:rPr>
        <w:t xml:space="preserve">jako fundament strategii globalizacji CUPRY. Producent zakłada pozytywny wpływ modelu na ugruntowanie pozycji marki na najszybciej elektryzujących się rynkach </w:t>
      </w:r>
      <w:proofErr w:type="spellStart"/>
      <w:r w:rsidR="0097461F">
        <w:rPr>
          <w:rFonts w:ascii="Corbel" w:eastAsia="Corbel" w:hAnsi="Corbel"/>
          <w:lang w:eastAsia="en-US"/>
        </w:rPr>
        <w:t>moto</w:t>
      </w:r>
      <w:proofErr w:type="spellEnd"/>
      <w:r w:rsidR="0097461F">
        <w:rPr>
          <w:rFonts w:ascii="Corbel" w:eastAsia="Corbel" w:hAnsi="Corbel"/>
          <w:lang w:eastAsia="en-US"/>
        </w:rPr>
        <w:t xml:space="preserve"> w Europie, takich jak Norwegia. Oferta </w:t>
      </w:r>
      <w:proofErr w:type="spellStart"/>
      <w:r w:rsidR="0097461F">
        <w:rPr>
          <w:rFonts w:ascii="Corbel" w:eastAsia="Corbel" w:hAnsi="Corbel"/>
          <w:lang w:eastAsia="en-US"/>
        </w:rPr>
        <w:t>Formentora</w:t>
      </w:r>
      <w:proofErr w:type="spellEnd"/>
      <w:r w:rsidR="0097461F">
        <w:rPr>
          <w:rFonts w:ascii="Corbel" w:eastAsia="Corbel" w:hAnsi="Corbel"/>
          <w:lang w:eastAsia="en-US"/>
        </w:rPr>
        <w:t xml:space="preserve"> zostanie również skierowana na </w:t>
      </w:r>
      <w:r w:rsidR="00DD4DC8">
        <w:rPr>
          <w:rFonts w:ascii="Corbel" w:eastAsia="Corbel" w:hAnsi="Corbel"/>
          <w:lang w:eastAsia="en-US"/>
        </w:rPr>
        <w:t xml:space="preserve">priorytetowe </w:t>
      </w:r>
      <w:r w:rsidR="0097461F">
        <w:rPr>
          <w:rFonts w:ascii="Corbel" w:eastAsia="Corbel" w:hAnsi="Corbel"/>
          <w:lang w:eastAsia="en-US"/>
        </w:rPr>
        <w:t>rynki latynoamerykańskie, turecki oraz izraelski.</w:t>
      </w:r>
    </w:p>
    <w:p w14:paraId="219E7674" w14:textId="77777777" w:rsidR="0097461F" w:rsidRDefault="0097461F" w:rsidP="00BC5C0D">
      <w:pPr>
        <w:pStyle w:val="Bodycopy"/>
        <w:spacing w:line="276" w:lineRule="auto"/>
        <w:jc w:val="both"/>
        <w:rPr>
          <w:rFonts w:ascii="Corbel" w:eastAsia="Corbel" w:hAnsi="Corbel"/>
          <w:lang w:eastAsia="en-US"/>
        </w:rPr>
      </w:pPr>
    </w:p>
    <w:p w14:paraId="68123C67" w14:textId="13417879" w:rsidR="00DD4DC8" w:rsidRPr="00DD4DC8" w:rsidRDefault="00DD4DC8" w:rsidP="00BC5C0D">
      <w:pPr>
        <w:pStyle w:val="Bodycopy"/>
        <w:spacing w:line="276" w:lineRule="auto"/>
        <w:jc w:val="both"/>
        <w:rPr>
          <w:rFonts w:ascii="Corbel" w:eastAsia="Corbel" w:hAnsi="Corbel"/>
          <w:b/>
          <w:lang w:eastAsia="en-US"/>
        </w:rPr>
      </w:pPr>
      <w:r w:rsidRPr="00DD4DC8">
        <w:rPr>
          <w:rFonts w:ascii="Corbel" w:eastAsia="Corbel" w:hAnsi="Corbel"/>
          <w:b/>
          <w:lang w:eastAsia="en-US"/>
        </w:rPr>
        <w:t>Większa oferta zelektryfikowanych modeli</w:t>
      </w:r>
    </w:p>
    <w:p w14:paraId="5C09A4EF" w14:textId="6E55088D" w:rsidR="0097461F" w:rsidRDefault="0097461F" w:rsidP="00BC5C0D">
      <w:pPr>
        <w:pStyle w:val="Bodycopy"/>
        <w:spacing w:line="276" w:lineRule="auto"/>
        <w:jc w:val="both"/>
        <w:rPr>
          <w:rFonts w:ascii="Corbel" w:eastAsia="Corbel" w:hAnsi="Corbel"/>
          <w:lang w:eastAsia="en-US"/>
        </w:rPr>
      </w:pPr>
      <w:r>
        <w:rPr>
          <w:rFonts w:ascii="Corbel" w:eastAsia="Corbel" w:hAnsi="Corbel"/>
          <w:lang w:eastAsia="en-US"/>
        </w:rPr>
        <w:t xml:space="preserve">Rozwój marki jest silnie powiązany z trendem elektryfikacji. Jeszcze w tym roku do dostępnych modeli CUPRY dołączy Leon w hybrydowej wersji plug-in, z kolei hybrydowa CUPRA </w:t>
      </w:r>
      <w:proofErr w:type="spellStart"/>
      <w:r>
        <w:rPr>
          <w:rFonts w:ascii="Corbel" w:eastAsia="Corbel" w:hAnsi="Corbel"/>
          <w:lang w:eastAsia="en-US"/>
        </w:rPr>
        <w:t>Formentor</w:t>
      </w:r>
      <w:proofErr w:type="spellEnd"/>
      <w:r>
        <w:rPr>
          <w:rFonts w:ascii="Corbel" w:eastAsia="Corbel" w:hAnsi="Corbel"/>
          <w:lang w:eastAsia="en-US"/>
        </w:rPr>
        <w:t xml:space="preserve"> trafi do sprzedaży na początku 2021 roku. Również w przyszłym roku rozpocznie się produkcja CUPRY el-Borna, pierwszego w pełni elektrycznego </w:t>
      </w:r>
      <w:r w:rsidR="00835D23">
        <w:rPr>
          <w:rFonts w:ascii="Corbel" w:eastAsia="Corbel" w:hAnsi="Corbel"/>
          <w:lang w:eastAsia="en-US"/>
        </w:rPr>
        <w:t>samochodu</w:t>
      </w:r>
      <w:r>
        <w:rPr>
          <w:rFonts w:ascii="Corbel" w:eastAsia="Corbel" w:hAnsi="Corbel"/>
          <w:lang w:eastAsia="en-US"/>
        </w:rPr>
        <w:t xml:space="preserve"> marki. </w:t>
      </w:r>
    </w:p>
    <w:p w14:paraId="745C5E6A" w14:textId="77777777" w:rsidR="0097461F" w:rsidRDefault="0097461F" w:rsidP="00BC5C0D">
      <w:pPr>
        <w:pStyle w:val="Bodycopy"/>
        <w:spacing w:line="276" w:lineRule="auto"/>
        <w:jc w:val="both"/>
        <w:rPr>
          <w:rFonts w:ascii="Corbel" w:eastAsia="Corbel" w:hAnsi="Corbel"/>
          <w:lang w:eastAsia="en-US"/>
        </w:rPr>
      </w:pPr>
    </w:p>
    <w:p w14:paraId="64CDBA9E" w14:textId="437D217B" w:rsidR="004A406A" w:rsidRPr="004A406A" w:rsidRDefault="004A406A" w:rsidP="00BC5C0D">
      <w:pPr>
        <w:pStyle w:val="Bodycopy"/>
        <w:spacing w:line="276" w:lineRule="auto"/>
        <w:jc w:val="both"/>
        <w:rPr>
          <w:rFonts w:ascii="Corbel" w:eastAsia="Corbel" w:hAnsi="Corbel"/>
          <w:b/>
          <w:lang w:eastAsia="en-US"/>
        </w:rPr>
      </w:pPr>
      <w:r w:rsidRPr="004A406A">
        <w:rPr>
          <w:rFonts w:ascii="Corbel" w:eastAsia="Corbel" w:hAnsi="Corbel"/>
          <w:b/>
          <w:lang w:eastAsia="en-US"/>
        </w:rPr>
        <w:t>Ponad miliard euro obrotów</w:t>
      </w:r>
    </w:p>
    <w:p w14:paraId="57330227" w14:textId="1057C246" w:rsidR="0097461F" w:rsidRDefault="0097461F" w:rsidP="00BC5C0D">
      <w:pPr>
        <w:pStyle w:val="Bodycopy"/>
        <w:spacing w:line="276" w:lineRule="auto"/>
        <w:jc w:val="both"/>
        <w:rPr>
          <w:rFonts w:ascii="Corbel" w:eastAsia="Corbel" w:hAnsi="Corbel"/>
          <w:lang w:eastAsia="en-US"/>
        </w:rPr>
      </w:pPr>
      <w:r>
        <w:rPr>
          <w:rFonts w:ascii="Corbel" w:eastAsia="Corbel" w:hAnsi="Corbel"/>
          <w:lang w:eastAsia="en-US"/>
        </w:rPr>
        <w:t>Przedstawiciele CUPRY zakładają, że po wprowadzeniu na rynek wszystkich planowanych wersji modelowych obroty marki przekroczą miliard euro. Pomóc ma w tym dynamicznie rozwijająca się sieć sprzedaży CUPRY. Podczas pierwszego europejskiego salonu marki w Hamburgu Wayne Griffiths zapowiedział innowacyjny format miejsc, wykraczający poza tradycyjne dealerskie salony. Do końca 2020 roku marka chce w skali globalnej pozyskać niemal 520 specjalistów CUPRY</w:t>
      </w:r>
      <w:r w:rsidR="00DD4DC8">
        <w:rPr>
          <w:rFonts w:ascii="Corbel" w:eastAsia="Corbel" w:hAnsi="Corbel"/>
          <w:lang w:eastAsia="en-US"/>
        </w:rPr>
        <w:t xml:space="preserve"> oraz 600 dedykowanych CUPRA Masterów.</w:t>
      </w:r>
    </w:p>
    <w:p w14:paraId="322D5662" w14:textId="77777777" w:rsidR="00DD4DC8" w:rsidRDefault="00DD4DC8" w:rsidP="00BC5C0D">
      <w:pPr>
        <w:pStyle w:val="Bodycopy"/>
        <w:spacing w:line="276" w:lineRule="auto"/>
        <w:jc w:val="both"/>
        <w:rPr>
          <w:rFonts w:ascii="Corbel" w:eastAsia="Corbel" w:hAnsi="Corbel"/>
          <w:lang w:eastAsia="en-US"/>
        </w:rPr>
      </w:pPr>
    </w:p>
    <w:p w14:paraId="11C4B4A6" w14:textId="1FDC6868" w:rsidR="00DD4DC8" w:rsidRDefault="00DD4DC8" w:rsidP="00BC5C0D">
      <w:pPr>
        <w:pStyle w:val="Bodycopy"/>
        <w:spacing w:line="276" w:lineRule="auto"/>
        <w:jc w:val="both"/>
        <w:rPr>
          <w:rFonts w:ascii="Corbel" w:eastAsia="Corbel" w:hAnsi="Corbel"/>
          <w:lang w:eastAsia="en-US"/>
        </w:rPr>
      </w:pPr>
      <w:r>
        <w:rPr>
          <w:rFonts w:ascii="Corbel" w:eastAsia="Corbel" w:hAnsi="Corbel"/>
          <w:lang w:eastAsia="en-US"/>
        </w:rPr>
        <w:t xml:space="preserve">Pełne nagranie z wydarzenia dostępne jest pod adresem: </w:t>
      </w:r>
      <w:hyperlink r:id="rId8" w:history="1">
        <w:r w:rsidRPr="00415DC4">
          <w:rPr>
            <w:rStyle w:val="Hipercze"/>
            <w:rFonts w:ascii="Corbel" w:eastAsia="Corbel" w:hAnsi="Corbel"/>
            <w:lang w:eastAsia="en-US"/>
          </w:rPr>
          <w:t>https://www.youtube.com/watch?v=ZUC9TSwJuYU</w:t>
        </w:r>
      </w:hyperlink>
      <w:r>
        <w:rPr>
          <w:rFonts w:ascii="Corbel" w:eastAsia="Corbel" w:hAnsi="Corbel"/>
          <w:lang w:eastAsia="en-US"/>
        </w:rPr>
        <w:t xml:space="preserve"> </w:t>
      </w:r>
    </w:p>
    <w:p w14:paraId="6D151E65" w14:textId="1C4D9D34" w:rsidR="009C572B" w:rsidRDefault="009C572B" w:rsidP="00BC5C0D">
      <w:pPr>
        <w:pStyle w:val="Bodycopy"/>
        <w:spacing w:line="276" w:lineRule="auto"/>
        <w:jc w:val="both"/>
        <w:rPr>
          <w:rFonts w:ascii="Corbel" w:eastAsia="Corbel" w:hAnsi="Corbel"/>
          <w:lang w:eastAsia="en-US"/>
        </w:rPr>
      </w:pPr>
    </w:p>
    <w:p w14:paraId="039C2F92" w14:textId="1E5AA341" w:rsidR="00A8434E" w:rsidRPr="00A8434E" w:rsidRDefault="00A8434E" w:rsidP="00BC5C0D">
      <w:pPr>
        <w:pStyle w:val="Bodycopy"/>
        <w:spacing w:afterLines="120" w:after="288" w:line="276" w:lineRule="auto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b/>
          <w:bCs/>
          <w:sz w:val="18"/>
          <w:szCs w:val="20"/>
          <w:lang w:eastAsia="en-US"/>
        </w:rPr>
        <w:t>CUPRA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to niezależna marka należąca do Grupy SEAT, która </w:t>
      </w:r>
      <w:r>
        <w:rPr>
          <w:rFonts w:ascii="Corbel" w:eastAsia="Corbel" w:hAnsi="Corbel"/>
          <w:sz w:val="18"/>
          <w:szCs w:val="20"/>
          <w:lang w:eastAsia="en-US"/>
        </w:rPr>
        <w:t>powstała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w 2018 roku. W jej DNA wpisane są </w:t>
      </w:r>
      <w:r>
        <w:rPr>
          <w:rFonts w:ascii="Corbel" w:eastAsia="Corbel" w:hAnsi="Corbel"/>
          <w:sz w:val="18"/>
          <w:szCs w:val="20"/>
          <w:lang w:eastAsia="en-US"/>
        </w:rPr>
        <w:t xml:space="preserve">takie wartości jak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sportowe osiągi oraz wyrafinowany design. CUPRA zamknęła 2019 rok z wynikiem 25 tys. sprzedanych samochodów, co oznacza wzrost sprzedaży o 72% w </w:t>
      </w:r>
      <w:r>
        <w:rPr>
          <w:rFonts w:ascii="Corbel" w:eastAsia="Corbel" w:hAnsi="Corbel"/>
          <w:sz w:val="18"/>
          <w:szCs w:val="20"/>
          <w:lang w:eastAsia="en-US"/>
        </w:rPr>
        <w:t xml:space="preserve">porównaniu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do </w:t>
      </w:r>
      <w:r>
        <w:rPr>
          <w:rFonts w:ascii="Corbel" w:eastAsia="Corbel" w:hAnsi="Corbel"/>
          <w:sz w:val="18"/>
          <w:szCs w:val="20"/>
          <w:lang w:eastAsia="en-US"/>
        </w:rPr>
        <w:t>poprzedniego roku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. </w:t>
      </w:r>
      <w:r>
        <w:rPr>
          <w:rFonts w:ascii="Corbel" w:eastAsia="Corbel" w:hAnsi="Corbel"/>
          <w:sz w:val="18"/>
          <w:szCs w:val="20"/>
          <w:lang w:eastAsia="en-US"/>
        </w:rPr>
        <w:t>P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osiada </w:t>
      </w:r>
      <w:r>
        <w:rPr>
          <w:rFonts w:ascii="Corbel" w:eastAsia="Corbel" w:hAnsi="Corbel"/>
          <w:sz w:val="18"/>
          <w:szCs w:val="20"/>
          <w:lang w:eastAsia="en-US"/>
        </w:rPr>
        <w:t xml:space="preserve">niemal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250 wyspecjalizowanych punktów sprzedaży na całym świecie. </w:t>
      </w:r>
      <w:r w:rsidR="003B012D" w:rsidRPr="003B012D">
        <w:rPr>
          <w:rFonts w:ascii="Corbel" w:eastAsia="Corbel" w:hAnsi="Corbel"/>
          <w:sz w:val="18"/>
          <w:szCs w:val="20"/>
          <w:lang w:eastAsia="en-US"/>
        </w:rPr>
        <w:t xml:space="preserve">W 2020 roku na rynek trafią: CUPRA Leon i CUPRA </w:t>
      </w:r>
      <w:proofErr w:type="spellStart"/>
      <w:r w:rsidR="003B012D" w:rsidRPr="003B012D">
        <w:rPr>
          <w:rFonts w:ascii="Corbel" w:eastAsia="Corbel" w:hAnsi="Corbel"/>
          <w:sz w:val="18"/>
          <w:szCs w:val="20"/>
          <w:lang w:eastAsia="en-US"/>
        </w:rPr>
        <w:t>Formentor</w:t>
      </w:r>
      <w:proofErr w:type="spellEnd"/>
      <w:r w:rsidR="003B012D" w:rsidRPr="003B012D">
        <w:rPr>
          <w:rFonts w:ascii="Corbel" w:eastAsia="Corbel" w:hAnsi="Corbel"/>
          <w:sz w:val="18"/>
          <w:szCs w:val="20"/>
          <w:lang w:eastAsia="en-US"/>
        </w:rPr>
        <w:t xml:space="preserve"> – pierwszy model zaprojektowany specjalnie dla marki.</w:t>
      </w:r>
    </w:p>
    <w:p w14:paraId="4DD411EF" w14:textId="5E1024D5" w:rsidR="00A8434E" w:rsidRPr="00A8434E" w:rsidRDefault="00A8434E" w:rsidP="00BC5C0D">
      <w:pPr>
        <w:pStyle w:val="Bodycopy"/>
        <w:spacing w:afterLines="120" w:after="288" w:line="276" w:lineRule="auto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sz w:val="18"/>
          <w:szCs w:val="20"/>
          <w:lang w:eastAsia="en-US"/>
        </w:rPr>
        <w:t xml:space="preserve">CUPRA w drugą rocznicę istnienia </w:t>
      </w:r>
      <w:r>
        <w:rPr>
          <w:rFonts w:ascii="Corbel" w:eastAsia="Corbel" w:hAnsi="Corbel"/>
          <w:sz w:val="18"/>
          <w:szCs w:val="20"/>
          <w:lang w:eastAsia="en-US"/>
        </w:rPr>
        <w:t xml:space="preserve">otworzyła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swoją nową siedzibę, CUPRA Studio w Martorell </w:t>
      </w:r>
      <w:r>
        <w:rPr>
          <w:rFonts w:ascii="Corbel" w:eastAsia="Corbel" w:hAnsi="Corbel"/>
          <w:sz w:val="18"/>
          <w:szCs w:val="20"/>
          <w:lang w:eastAsia="en-US"/>
        </w:rPr>
        <w:t>niedaleko Barcelony o powierzchni 2400 m</w:t>
      </w:r>
      <w:r w:rsidRPr="00A8434E">
        <w:rPr>
          <w:rFonts w:ascii="Corbel" w:eastAsia="Corbel" w:hAnsi="Corbel"/>
          <w:sz w:val="18"/>
          <w:szCs w:val="20"/>
          <w:vertAlign w:val="superscript"/>
          <w:lang w:eastAsia="en-US"/>
        </w:rPr>
        <w:t>2</w:t>
      </w:r>
      <w:r>
        <w:rPr>
          <w:rFonts w:ascii="Corbel" w:eastAsia="Corbel" w:hAnsi="Corbel"/>
          <w:sz w:val="18"/>
          <w:szCs w:val="20"/>
          <w:lang w:eastAsia="en-US"/>
        </w:rPr>
        <w:t xml:space="preserve">. W znajdującej się obok CUPRA Racing </w:t>
      </w:r>
      <w:proofErr w:type="spellStart"/>
      <w:r>
        <w:rPr>
          <w:rFonts w:ascii="Corbel" w:eastAsia="Corbel" w:hAnsi="Corbel"/>
          <w:sz w:val="18"/>
          <w:szCs w:val="20"/>
          <w:lang w:eastAsia="en-US"/>
        </w:rPr>
        <w:t>Factory</w:t>
      </w:r>
      <w:proofErr w:type="spellEnd"/>
      <w:r>
        <w:rPr>
          <w:rFonts w:ascii="Corbel" w:eastAsia="Corbel" w:hAnsi="Corbel"/>
          <w:sz w:val="18"/>
          <w:szCs w:val="20"/>
          <w:lang w:eastAsia="en-US"/>
        </w:rPr>
        <w:t xml:space="preserve"> </w:t>
      </w:r>
      <w:r w:rsidRPr="00A8434E">
        <w:rPr>
          <w:rFonts w:ascii="Corbel" w:eastAsia="Corbel" w:hAnsi="Corbel"/>
          <w:sz w:val="18"/>
          <w:szCs w:val="20"/>
          <w:lang w:eastAsia="en-US"/>
        </w:rPr>
        <w:t>został zaprojektowany pierwszy, w 100% elektryczny samochód wyścigowy CUPRA e-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Racer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>.</w:t>
      </w:r>
    </w:p>
    <w:p w14:paraId="269AC5A3" w14:textId="5E74A08E" w:rsidR="00A8434E" w:rsidRPr="00A8434E" w:rsidRDefault="00A8434E" w:rsidP="00BC5C0D">
      <w:pPr>
        <w:pStyle w:val="Bodycopy"/>
        <w:spacing w:afterLines="120" w:after="288" w:line="276" w:lineRule="auto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sz w:val="18"/>
          <w:szCs w:val="20"/>
          <w:lang w:eastAsia="en-US"/>
        </w:rPr>
        <w:t xml:space="preserve">W sierpniu 2019 roku CUPRA została oficjalnym partnerem motoryzacyjnym oraz partnerem ds. mobilności barcelońskiego klubu FC Barcelona. Marka stworzyła także elitarny zespół ambasadorów z całego świata, w skład którego wchodzą m.in. niemiecki bramkarz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Marc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 xml:space="preserve"> ter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Stegen</w:t>
      </w:r>
      <w:proofErr w:type="spellEnd"/>
      <w:r w:rsidR="00D11D02">
        <w:rPr>
          <w:rFonts w:ascii="Corbel" w:eastAsia="Corbel" w:hAnsi="Corbel"/>
          <w:sz w:val="18"/>
          <w:szCs w:val="20"/>
          <w:lang w:eastAsia="en-US"/>
        </w:rPr>
        <w:t xml:space="preserve"> czy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szwedzki </w:t>
      </w:r>
      <w:r>
        <w:rPr>
          <w:rFonts w:ascii="Corbel" w:eastAsia="Corbel" w:hAnsi="Corbel"/>
          <w:sz w:val="18"/>
          <w:szCs w:val="20"/>
          <w:lang w:eastAsia="en-US"/>
        </w:rPr>
        <w:t xml:space="preserve">kierowca wyścigowy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Mattias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 xml:space="preserve">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Ekström</w:t>
      </w:r>
      <w:proofErr w:type="spellEnd"/>
      <w:r w:rsidR="00736ABF">
        <w:rPr>
          <w:rFonts w:ascii="Corbel" w:eastAsia="Corbel" w:hAnsi="Corbel"/>
          <w:sz w:val="18"/>
          <w:szCs w:val="20"/>
          <w:lang w:eastAsia="en-US"/>
        </w:rPr>
        <w:t>.</w:t>
      </w:r>
    </w:p>
    <w:p w14:paraId="750AA7FF" w14:textId="77777777" w:rsidR="00E6314D" w:rsidRPr="00CD6C25" w:rsidRDefault="00E6314D" w:rsidP="00E6314D">
      <w:pPr>
        <w:spacing w:line="276" w:lineRule="auto"/>
        <w:jc w:val="both"/>
        <w:rPr>
          <w:rFonts w:ascii="Corbel" w:hAnsi="Corbel"/>
          <w:sz w:val="18"/>
          <w:szCs w:val="18"/>
        </w:rPr>
      </w:pPr>
    </w:p>
    <w:p w14:paraId="34DBD0AE" w14:textId="77777777" w:rsidR="00E6314D" w:rsidRPr="00CD6C25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b/>
          <w:sz w:val="18"/>
          <w:szCs w:val="18"/>
        </w:rPr>
      </w:pPr>
      <w:r w:rsidRPr="00CD6C25">
        <w:rPr>
          <w:rFonts w:ascii="Corbel" w:hAnsi="Corbel"/>
          <w:b/>
          <w:sz w:val="18"/>
          <w:szCs w:val="18"/>
        </w:rPr>
        <w:t>KONTAKT DLA MEDIÓW:</w:t>
      </w:r>
    </w:p>
    <w:p w14:paraId="6FE1848A" w14:textId="77777777" w:rsidR="00E6314D" w:rsidRPr="00CD6C25" w:rsidRDefault="00E6314D" w:rsidP="000D3FC6">
      <w:pPr>
        <w:pStyle w:val="Bodycopy"/>
        <w:tabs>
          <w:tab w:val="center" w:pos="4366"/>
        </w:tabs>
        <w:spacing w:line="276" w:lineRule="auto"/>
        <w:jc w:val="both"/>
        <w:outlineLvl w:val="0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>Jakub Góralczyk</w:t>
      </w:r>
      <w:r w:rsidRPr="00CD6C25">
        <w:rPr>
          <w:rFonts w:ascii="Corbel" w:hAnsi="Corbel"/>
          <w:sz w:val="18"/>
          <w:szCs w:val="18"/>
        </w:rPr>
        <w:tab/>
      </w:r>
    </w:p>
    <w:p w14:paraId="39A6A076" w14:textId="3F9C317E" w:rsidR="00E6314D" w:rsidRPr="007B388E" w:rsidRDefault="00E6314D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  <w:lang w:val="en-US"/>
        </w:rPr>
      </w:pPr>
      <w:r w:rsidRPr="007B388E">
        <w:rPr>
          <w:rFonts w:ascii="Corbel" w:hAnsi="Corbel"/>
          <w:sz w:val="18"/>
          <w:szCs w:val="18"/>
          <w:lang w:val="en-US"/>
        </w:rPr>
        <w:t xml:space="preserve">tel.: +48 61 62 73 063 | </w:t>
      </w:r>
      <w:proofErr w:type="spellStart"/>
      <w:r w:rsidRPr="007B388E">
        <w:rPr>
          <w:rFonts w:ascii="Corbel" w:hAnsi="Corbel"/>
          <w:sz w:val="18"/>
          <w:szCs w:val="18"/>
          <w:lang w:val="en-US"/>
        </w:rPr>
        <w:t>kom</w:t>
      </w:r>
      <w:proofErr w:type="spellEnd"/>
      <w:r w:rsidRPr="007B388E">
        <w:rPr>
          <w:rFonts w:ascii="Corbel" w:hAnsi="Corbel"/>
          <w:sz w:val="18"/>
          <w:szCs w:val="18"/>
          <w:lang w:val="en-US"/>
        </w:rPr>
        <w:t>.: +48 690 406 063</w:t>
      </w:r>
    </w:p>
    <w:p w14:paraId="4866B24C" w14:textId="443CA51C" w:rsidR="00E6314D" w:rsidRPr="007B388E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sz w:val="18"/>
          <w:szCs w:val="18"/>
          <w:lang w:val="en-US"/>
        </w:rPr>
      </w:pPr>
      <w:r w:rsidRPr="007B388E">
        <w:rPr>
          <w:rFonts w:ascii="Corbel" w:hAnsi="Corbel"/>
          <w:sz w:val="18"/>
          <w:szCs w:val="18"/>
          <w:lang w:val="en-US"/>
        </w:rPr>
        <w:t xml:space="preserve">Jakub.Goralczyk@seat-auto.pl | </w:t>
      </w:r>
      <w:hyperlink r:id="rId9" w:history="1">
        <w:r w:rsidR="001B4D33" w:rsidRPr="007B388E">
          <w:rPr>
            <w:rStyle w:val="Hipercze"/>
            <w:rFonts w:ascii="Corbel" w:hAnsi="Corbel"/>
            <w:sz w:val="18"/>
            <w:szCs w:val="18"/>
            <w:lang w:val="en-US"/>
          </w:rPr>
          <w:t>www.seatmedia.pl</w:t>
        </w:r>
      </w:hyperlink>
      <w:r w:rsidR="001B4D33" w:rsidRPr="007B388E">
        <w:rPr>
          <w:rFonts w:ascii="Corbel" w:hAnsi="Corbel"/>
          <w:sz w:val="18"/>
          <w:szCs w:val="18"/>
          <w:lang w:val="en-US"/>
        </w:rPr>
        <w:t xml:space="preserve"> </w:t>
      </w:r>
      <w:r w:rsidR="00F63390" w:rsidRPr="007B388E">
        <w:rPr>
          <w:rFonts w:ascii="Corbel" w:hAnsi="Corbel"/>
          <w:sz w:val="18"/>
          <w:szCs w:val="18"/>
          <w:lang w:val="en-US"/>
        </w:rPr>
        <w:t xml:space="preserve">| </w:t>
      </w:r>
      <w:hyperlink r:id="rId10" w:history="1">
        <w:r w:rsidR="00836AA0" w:rsidRPr="007B388E">
          <w:rPr>
            <w:rStyle w:val="Hipercze"/>
            <w:rFonts w:ascii="Corbel" w:hAnsi="Corbel"/>
            <w:sz w:val="18"/>
            <w:szCs w:val="18"/>
            <w:lang w:val="en-US"/>
          </w:rPr>
          <w:t>twitter.com/</w:t>
        </w:r>
        <w:proofErr w:type="spellStart"/>
        <w:r w:rsidR="00836AA0" w:rsidRPr="007B388E">
          <w:rPr>
            <w:rStyle w:val="Hipercze"/>
            <w:rFonts w:ascii="Corbel" w:hAnsi="Corbel"/>
            <w:sz w:val="18"/>
            <w:szCs w:val="18"/>
            <w:lang w:val="en-US"/>
          </w:rPr>
          <w:t>SEATMedia_PL</w:t>
        </w:r>
        <w:proofErr w:type="spellEnd"/>
      </w:hyperlink>
      <w:r w:rsidR="00836AA0" w:rsidRPr="007B388E">
        <w:rPr>
          <w:rFonts w:ascii="Corbel" w:hAnsi="Corbel"/>
          <w:sz w:val="18"/>
          <w:szCs w:val="18"/>
          <w:lang w:val="en-US"/>
        </w:rPr>
        <w:t xml:space="preserve"> </w:t>
      </w:r>
    </w:p>
    <w:p w14:paraId="26D2E8E0" w14:textId="77777777" w:rsidR="00E6314D" w:rsidRPr="007B388E" w:rsidRDefault="00E6314D" w:rsidP="00E6314D">
      <w:pPr>
        <w:pStyle w:val="Bodycopy"/>
        <w:spacing w:line="276" w:lineRule="auto"/>
        <w:jc w:val="both"/>
        <w:rPr>
          <w:rFonts w:ascii="Corbel" w:hAnsi="Corbel"/>
          <w:b/>
          <w:sz w:val="18"/>
          <w:szCs w:val="18"/>
          <w:lang w:val="en-US"/>
        </w:rPr>
      </w:pPr>
    </w:p>
    <w:p w14:paraId="043C95FF" w14:textId="77777777" w:rsidR="00E6314D" w:rsidRPr="00CD6C25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>Biuro prasowe | Walk PR</w:t>
      </w:r>
    </w:p>
    <w:p w14:paraId="23530917" w14:textId="77777777" w:rsidR="00E6314D" w:rsidRPr="00CD6C25" w:rsidRDefault="00E6314D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>Matylda Żemajtis | kom. +48 572 571 130</w:t>
      </w:r>
    </w:p>
    <w:p w14:paraId="1662E212" w14:textId="6D3FB1FD" w:rsidR="001B4D33" w:rsidRPr="001B4D33" w:rsidRDefault="00E6314D" w:rsidP="001B4D33">
      <w:pPr>
        <w:spacing w:line="240" w:lineRule="auto"/>
        <w:rPr>
          <w:rFonts w:ascii="Times New Roman" w:eastAsia="Times New Roman" w:hAnsi="Times New Roman"/>
          <w:sz w:val="24"/>
          <w:lang w:eastAsia="pl-PL"/>
        </w:rPr>
      </w:pPr>
      <w:r w:rsidRPr="00CD6C25">
        <w:rPr>
          <w:rFonts w:ascii="Corbel" w:hAnsi="Corbel"/>
          <w:sz w:val="18"/>
          <w:szCs w:val="18"/>
        </w:rPr>
        <w:t>Karolina Kamińska | kom. +</w:t>
      </w:r>
      <w:r w:rsidRPr="001B4D33">
        <w:rPr>
          <w:rFonts w:ascii="Corbel" w:hAnsi="Corbel"/>
          <w:sz w:val="18"/>
          <w:szCs w:val="18"/>
        </w:rPr>
        <w:t xml:space="preserve">48 </w:t>
      </w:r>
      <w:r w:rsidR="001B4D33" w:rsidRPr="001B4D33">
        <w:rPr>
          <w:rFonts w:ascii="Corbel" w:eastAsia="Times New Roman" w:hAnsi="Corbel" w:cs="Calibri"/>
          <w:color w:val="000000"/>
          <w:sz w:val="18"/>
          <w:szCs w:val="18"/>
          <w:shd w:val="clear" w:color="auto" w:fill="FFFFFF"/>
          <w:lang w:eastAsia="pl-PL"/>
        </w:rPr>
        <w:t>519 061 376</w:t>
      </w:r>
    </w:p>
    <w:p w14:paraId="1B728499" w14:textId="6596FE95" w:rsidR="00E6314D" w:rsidRPr="00CD6C25" w:rsidRDefault="00E6314D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 xml:space="preserve">cupra@walk.pl | </w:t>
      </w:r>
      <w:hyperlink r:id="rId11" w:history="1">
        <w:r w:rsidRPr="00CD6C25">
          <w:rPr>
            <w:rStyle w:val="Hipercze"/>
            <w:rFonts w:ascii="Corbel" w:hAnsi="Corbel"/>
            <w:sz w:val="18"/>
            <w:szCs w:val="18"/>
          </w:rPr>
          <w:t>www.seatmedia.pl</w:t>
        </w:r>
      </w:hyperlink>
      <w:r w:rsidR="00836AA0">
        <w:rPr>
          <w:rFonts w:ascii="Corbel" w:hAnsi="Corbel"/>
          <w:sz w:val="18"/>
          <w:szCs w:val="18"/>
        </w:rPr>
        <w:t xml:space="preserve"> | </w:t>
      </w:r>
      <w:hyperlink r:id="rId12" w:history="1">
        <w:r w:rsidR="00836AA0" w:rsidRPr="00D203D5">
          <w:rPr>
            <w:rStyle w:val="Hipercze"/>
            <w:rFonts w:ascii="Corbel" w:hAnsi="Corbel"/>
            <w:sz w:val="18"/>
            <w:szCs w:val="18"/>
          </w:rPr>
          <w:t>twitter.com/</w:t>
        </w:r>
        <w:proofErr w:type="spellStart"/>
        <w:r w:rsidR="00836AA0" w:rsidRPr="00D203D5">
          <w:rPr>
            <w:rStyle w:val="Hipercze"/>
            <w:rFonts w:ascii="Corbel" w:hAnsi="Corbel"/>
            <w:sz w:val="18"/>
            <w:szCs w:val="18"/>
          </w:rPr>
          <w:t>SEATMedia_PL</w:t>
        </w:r>
        <w:proofErr w:type="spellEnd"/>
      </w:hyperlink>
      <w:r w:rsidR="00836AA0">
        <w:rPr>
          <w:rStyle w:val="Hipercze"/>
          <w:rFonts w:ascii="Corbel" w:hAnsi="Corbel"/>
          <w:sz w:val="18"/>
          <w:szCs w:val="18"/>
        </w:rPr>
        <w:t xml:space="preserve"> </w:t>
      </w:r>
    </w:p>
    <w:p w14:paraId="1355A5B2" w14:textId="77777777" w:rsidR="00E6314D" w:rsidRPr="00CD6C25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2906CCDD" w14:textId="77777777" w:rsidR="001E091F" w:rsidRDefault="00F70F46"/>
    <w:sectPr w:rsidR="001E091F" w:rsidSect="00E6314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84D2CD" w16cid:durableId="229CBD45"/>
  <w16cid:commentId w16cid:paraId="136F0338" w16cid:durableId="229CBD69"/>
  <w16cid:commentId w16cid:paraId="30D19624" w16cid:durableId="229CBD7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413D5" w14:textId="77777777" w:rsidR="00F70F46" w:rsidRDefault="00F70F46">
      <w:pPr>
        <w:spacing w:line="240" w:lineRule="auto"/>
      </w:pPr>
      <w:r>
        <w:separator/>
      </w:r>
    </w:p>
  </w:endnote>
  <w:endnote w:type="continuationSeparator" w:id="0">
    <w:p w14:paraId="73DB855B" w14:textId="77777777" w:rsidR="00F70F46" w:rsidRDefault="00F70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6E848C" w14:textId="77777777" w:rsidR="00A92318" w:rsidRDefault="00F70F46">
    <w:pPr>
      <w:pStyle w:val="Stopka"/>
    </w:pPr>
  </w:p>
  <w:p w14:paraId="24DFC3D4" w14:textId="77777777" w:rsidR="00A92318" w:rsidRDefault="00F70F46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BFF916" w14:textId="77777777" w:rsidR="00A92318" w:rsidRDefault="00F70F46">
    <w:pPr>
      <w:pStyle w:val="Stopka"/>
    </w:pPr>
  </w:p>
  <w:p w14:paraId="33C3AC24" w14:textId="77777777" w:rsidR="00A92318" w:rsidRDefault="00F70F46">
    <w:pPr>
      <w:pStyle w:val="Stopka"/>
    </w:pPr>
  </w:p>
  <w:p w14:paraId="74AFB12C" w14:textId="77777777" w:rsidR="00A92318" w:rsidRDefault="00F70F46">
    <w:pPr>
      <w:pStyle w:val="Stopka"/>
    </w:pPr>
  </w:p>
  <w:p w14:paraId="132CEBDC" w14:textId="77777777" w:rsidR="00A92318" w:rsidRDefault="00F70F46">
    <w:pPr>
      <w:pStyle w:val="Stopka"/>
    </w:pPr>
  </w:p>
  <w:p w14:paraId="3D61089A" w14:textId="77777777" w:rsidR="00A92318" w:rsidRPr="00563A44" w:rsidRDefault="00F70F4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2DC1F" w14:textId="77777777" w:rsidR="00F70F46" w:rsidRDefault="00F70F46">
      <w:pPr>
        <w:spacing w:line="240" w:lineRule="auto"/>
      </w:pPr>
      <w:r>
        <w:separator/>
      </w:r>
    </w:p>
  </w:footnote>
  <w:footnote w:type="continuationSeparator" w:id="0">
    <w:p w14:paraId="72D30A29" w14:textId="77777777" w:rsidR="00F70F46" w:rsidRDefault="00F70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905BDD" w14:textId="77777777" w:rsidR="00A92318" w:rsidRPr="00563A44" w:rsidRDefault="00F70F46">
    <w:pPr>
      <w:pStyle w:val="Nagwek"/>
    </w:pPr>
    <w:r>
      <w:rPr>
        <w:noProof/>
      </w:rPr>
      <w:pict w14:anchorId="641C9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ojasPR2_Cupra" style="position:absolute;margin-left:-78pt;margin-top:-90pt;width:565.4pt;height:799.8pt;z-index:-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616586" w14:textId="77777777" w:rsidR="00A92318" w:rsidRDefault="00772C74">
    <w:pPr>
      <w:pStyle w:val="Nagwek"/>
    </w:pPr>
    <w:r>
      <w:rPr>
        <w:lang w:val="es-ES"/>
      </w:rPr>
      <w:t xml:space="preserve">      </w:t>
    </w:r>
  </w:p>
  <w:p w14:paraId="5C80A1EA" w14:textId="77777777" w:rsidR="00A92318" w:rsidRDefault="00772C7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3868A51E" wp14:editId="219337A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07ED9" w14:textId="77777777" w:rsidR="00A92318" w:rsidRDefault="00F70F46">
    <w:pPr>
      <w:pStyle w:val="Nagwek"/>
    </w:pPr>
  </w:p>
  <w:p w14:paraId="529F39CD" w14:textId="77777777" w:rsidR="00A92318" w:rsidRPr="00BA5CCB" w:rsidRDefault="00772C74" w:rsidP="00BA5CCB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27CBE880" wp14:editId="54A34B9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4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4D"/>
    <w:rsid w:val="0000117F"/>
    <w:rsid w:val="00002DE5"/>
    <w:rsid w:val="00011B48"/>
    <w:rsid w:val="00011DA8"/>
    <w:rsid w:val="000129B7"/>
    <w:rsid w:val="0001457D"/>
    <w:rsid w:val="00015DA3"/>
    <w:rsid w:val="00023C28"/>
    <w:rsid w:val="00024D2C"/>
    <w:rsid w:val="0003332C"/>
    <w:rsid w:val="00047897"/>
    <w:rsid w:val="00051430"/>
    <w:rsid w:val="00054683"/>
    <w:rsid w:val="00073315"/>
    <w:rsid w:val="000870BC"/>
    <w:rsid w:val="000B0030"/>
    <w:rsid w:val="000B4AF8"/>
    <w:rsid w:val="000C1439"/>
    <w:rsid w:val="000C2291"/>
    <w:rsid w:val="000C3F8A"/>
    <w:rsid w:val="000C5F32"/>
    <w:rsid w:val="000C6A8A"/>
    <w:rsid w:val="000C7154"/>
    <w:rsid w:val="000C7EFC"/>
    <w:rsid w:val="000D3FC6"/>
    <w:rsid w:val="000D450D"/>
    <w:rsid w:val="000F247A"/>
    <w:rsid w:val="000F2AE4"/>
    <w:rsid w:val="0011507C"/>
    <w:rsid w:val="0012106D"/>
    <w:rsid w:val="0012125B"/>
    <w:rsid w:val="001220A3"/>
    <w:rsid w:val="00127048"/>
    <w:rsid w:val="00130F29"/>
    <w:rsid w:val="00135FAE"/>
    <w:rsid w:val="00145B13"/>
    <w:rsid w:val="00151073"/>
    <w:rsid w:val="00155640"/>
    <w:rsid w:val="001574A4"/>
    <w:rsid w:val="0016573C"/>
    <w:rsid w:val="00173CEE"/>
    <w:rsid w:val="001814AC"/>
    <w:rsid w:val="00182A2C"/>
    <w:rsid w:val="00191111"/>
    <w:rsid w:val="001930E9"/>
    <w:rsid w:val="001A032A"/>
    <w:rsid w:val="001A0FBE"/>
    <w:rsid w:val="001A1FA8"/>
    <w:rsid w:val="001A70A8"/>
    <w:rsid w:val="001B4D33"/>
    <w:rsid w:val="001C02AF"/>
    <w:rsid w:val="001D0E03"/>
    <w:rsid w:val="001E087F"/>
    <w:rsid w:val="001E33A2"/>
    <w:rsid w:val="001F314D"/>
    <w:rsid w:val="001F5D27"/>
    <w:rsid w:val="0020325C"/>
    <w:rsid w:val="0022548E"/>
    <w:rsid w:val="00226D11"/>
    <w:rsid w:val="002311CF"/>
    <w:rsid w:val="002341B7"/>
    <w:rsid w:val="0024224A"/>
    <w:rsid w:val="002446B7"/>
    <w:rsid w:val="002673F7"/>
    <w:rsid w:val="00276F59"/>
    <w:rsid w:val="0028126A"/>
    <w:rsid w:val="00284842"/>
    <w:rsid w:val="00292D86"/>
    <w:rsid w:val="00293345"/>
    <w:rsid w:val="0029354A"/>
    <w:rsid w:val="00293EEA"/>
    <w:rsid w:val="002A5A5E"/>
    <w:rsid w:val="002B3DD4"/>
    <w:rsid w:val="002B6D42"/>
    <w:rsid w:val="002C1566"/>
    <w:rsid w:val="002C6079"/>
    <w:rsid w:val="002D5975"/>
    <w:rsid w:val="002D5CF0"/>
    <w:rsid w:val="002E3199"/>
    <w:rsid w:val="002F2164"/>
    <w:rsid w:val="002F4DA6"/>
    <w:rsid w:val="00303120"/>
    <w:rsid w:val="003036F4"/>
    <w:rsid w:val="00304BE3"/>
    <w:rsid w:val="00310BE1"/>
    <w:rsid w:val="0031440D"/>
    <w:rsid w:val="00317D08"/>
    <w:rsid w:val="00322BC4"/>
    <w:rsid w:val="0033257C"/>
    <w:rsid w:val="00335E42"/>
    <w:rsid w:val="0034005D"/>
    <w:rsid w:val="00341299"/>
    <w:rsid w:val="00343EFE"/>
    <w:rsid w:val="00353618"/>
    <w:rsid w:val="00353807"/>
    <w:rsid w:val="00357F15"/>
    <w:rsid w:val="00363B58"/>
    <w:rsid w:val="0037665B"/>
    <w:rsid w:val="003841A9"/>
    <w:rsid w:val="003852DD"/>
    <w:rsid w:val="00387799"/>
    <w:rsid w:val="003A04F0"/>
    <w:rsid w:val="003A48F0"/>
    <w:rsid w:val="003A6AFE"/>
    <w:rsid w:val="003B012D"/>
    <w:rsid w:val="003B0BE2"/>
    <w:rsid w:val="003C14D5"/>
    <w:rsid w:val="003C3C3A"/>
    <w:rsid w:val="003C4391"/>
    <w:rsid w:val="003C7EBB"/>
    <w:rsid w:val="003D17BC"/>
    <w:rsid w:val="003D2448"/>
    <w:rsid w:val="003E4F23"/>
    <w:rsid w:val="003F3B4F"/>
    <w:rsid w:val="00400EF8"/>
    <w:rsid w:val="00401040"/>
    <w:rsid w:val="00407CBF"/>
    <w:rsid w:val="00414C6E"/>
    <w:rsid w:val="00415FD0"/>
    <w:rsid w:val="00416D36"/>
    <w:rsid w:val="00417D60"/>
    <w:rsid w:val="00425CB5"/>
    <w:rsid w:val="0042641E"/>
    <w:rsid w:val="00436AAC"/>
    <w:rsid w:val="00442727"/>
    <w:rsid w:val="0044361C"/>
    <w:rsid w:val="00445104"/>
    <w:rsid w:val="00462CAF"/>
    <w:rsid w:val="004708B2"/>
    <w:rsid w:val="00470974"/>
    <w:rsid w:val="00490623"/>
    <w:rsid w:val="004942D7"/>
    <w:rsid w:val="004952A2"/>
    <w:rsid w:val="004A09BB"/>
    <w:rsid w:val="004A0D1B"/>
    <w:rsid w:val="004A363E"/>
    <w:rsid w:val="004A406A"/>
    <w:rsid w:val="004A759A"/>
    <w:rsid w:val="004A791D"/>
    <w:rsid w:val="004B2130"/>
    <w:rsid w:val="004B28CA"/>
    <w:rsid w:val="004B6F4F"/>
    <w:rsid w:val="004C3966"/>
    <w:rsid w:val="004C6287"/>
    <w:rsid w:val="004C7411"/>
    <w:rsid w:val="004D2529"/>
    <w:rsid w:val="004D564A"/>
    <w:rsid w:val="00502420"/>
    <w:rsid w:val="005055CF"/>
    <w:rsid w:val="0051166F"/>
    <w:rsid w:val="00531257"/>
    <w:rsid w:val="0053148D"/>
    <w:rsid w:val="00531D14"/>
    <w:rsid w:val="005433DD"/>
    <w:rsid w:val="00546CE9"/>
    <w:rsid w:val="005475DB"/>
    <w:rsid w:val="00552A03"/>
    <w:rsid w:val="00555005"/>
    <w:rsid w:val="00560B49"/>
    <w:rsid w:val="00560E48"/>
    <w:rsid w:val="0056208F"/>
    <w:rsid w:val="00565188"/>
    <w:rsid w:val="00570A63"/>
    <w:rsid w:val="0057653D"/>
    <w:rsid w:val="005875B9"/>
    <w:rsid w:val="00590B8A"/>
    <w:rsid w:val="00597B1F"/>
    <w:rsid w:val="005A0854"/>
    <w:rsid w:val="005A4B5D"/>
    <w:rsid w:val="005B01EB"/>
    <w:rsid w:val="005B11B2"/>
    <w:rsid w:val="005B18F4"/>
    <w:rsid w:val="005B2F0C"/>
    <w:rsid w:val="005B602A"/>
    <w:rsid w:val="005C02BC"/>
    <w:rsid w:val="005C034A"/>
    <w:rsid w:val="005C3188"/>
    <w:rsid w:val="005D0BBC"/>
    <w:rsid w:val="005D5CE2"/>
    <w:rsid w:val="005D7DB1"/>
    <w:rsid w:val="005E1116"/>
    <w:rsid w:val="005E13E1"/>
    <w:rsid w:val="005E16C7"/>
    <w:rsid w:val="00601C03"/>
    <w:rsid w:val="00601CD1"/>
    <w:rsid w:val="00606614"/>
    <w:rsid w:val="00624C9D"/>
    <w:rsid w:val="00626419"/>
    <w:rsid w:val="0062693C"/>
    <w:rsid w:val="0064627E"/>
    <w:rsid w:val="006521BE"/>
    <w:rsid w:val="00653F3D"/>
    <w:rsid w:val="00660D00"/>
    <w:rsid w:val="006654E1"/>
    <w:rsid w:val="006660EF"/>
    <w:rsid w:val="00670156"/>
    <w:rsid w:val="00675EFE"/>
    <w:rsid w:val="006833D3"/>
    <w:rsid w:val="00683E1B"/>
    <w:rsid w:val="0068476E"/>
    <w:rsid w:val="00686F39"/>
    <w:rsid w:val="006A0CA0"/>
    <w:rsid w:val="006A3B8E"/>
    <w:rsid w:val="006B3711"/>
    <w:rsid w:val="006B494D"/>
    <w:rsid w:val="006B6C58"/>
    <w:rsid w:val="006C4687"/>
    <w:rsid w:val="006C5F35"/>
    <w:rsid w:val="006C6984"/>
    <w:rsid w:val="006D1A63"/>
    <w:rsid w:val="006E14CF"/>
    <w:rsid w:val="006E244A"/>
    <w:rsid w:val="006E33DD"/>
    <w:rsid w:val="006E794F"/>
    <w:rsid w:val="006F270C"/>
    <w:rsid w:val="006F40A8"/>
    <w:rsid w:val="006F4874"/>
    <w:rsid w:val="007118FC"/>
    <w:rsid w:val="00712839"/>
    <w:rsid w:val="00716A6F"/>
    <w:rsid w:val="00735973"/>
    <w:rsid w:val="00736ABF"/>
    <w:rsid w:val="0074011D"/>
    <w:rsid w:val="00741BAD"/>
    <w:rsid w:val="007442E4"/>
    <w:rsid w:val="00744300"/>
    <w:rsid w:val="00751983"/>
    <w:rsid w:val="00760DC1"/>
    <w:rsid w:val="00772C74"/>
    <w:rsid w:val="00784929"/>
    <w:rsid w:val="007874E4"/>
    <w:rsid w:val="007929DB"/>
    <w:rsid w:val="007A0179"/>
    <w:rsid w:val="007A18A2"/>
    <w:rsid w:val="007B0971"/>
    <w:rsid w:val="007B388E"/>
    <w:rsid w:val="007B70D7"/>
    <w:rsid w:val="007C4E7A"/>
    <w:rsid w:val="007D12B2"/>
    <w:rsid w:val="007D16AA"/>
    <w:rsid w:val="007E45D1"/>
    <w:rsid w:val="007E7B26"/>
    <w:rsid w:val="007F1D01"/>
    <w:rsid w:val="007F2076"/>
    <w:rsid w:val="007F2E14"/>
    <w:rsid w:val="00800E3B"/>
    <w:rsid w:val="00801550"/>
    <w:rsid w:val="00803758"/>
    <w:rsid w:val="00806AD2"/>
    <w:rsid w:val="008070BD"/>
    <w:rsid w:val="008077A3"/>
    <w:rsid w:val="0081025B"/>
    <w:rsid w:val="00820364"/>
    <w:rsid w:val="00821579"/>
    <w:rsid w:val="00832B12"/>
    <w:rsid w:val="00835D23"/>
    <w:rsid w:val="00836AA0"/>
    <w:rsid w:val="00840045"/>
    <w:rsid w:val="0084078C"/>
    <w:rsid w:val="00841859"/>
    <w:rsid w:val="008577AD"/>
    <w:rsid w:val="00866F3E"/>
    <w:rsid w:val="008701E1"/>
    <w:rsid w:val="008729C9"/>
    <w:rsid w:val="00873EB2"/>
    <w:rsid w:val="0087470C"/>
    <w:rsid w:val="00881C7A"/>
    <w:rsid w:val="00882B73"/>
    <w:rsid w:val="00897AD2"/>
    <w:rsid w:val="008A0226"/>
    <w:rsid w:val="008A073F"/>
    <w:rsid w:val="008A358B"/>
    <w:rsid w:val="008A4923"/>
    <w:rsid w:val="008C0083"/>
    <w:rsid w:val="008C7B49"/>
    <w:rsid w:val="008D604E"/>
    <w:rsid w:val="008E4506"/>
    <w:rsid w:val="008E5A69"/>
    <w:rsid w:val="008E7FFC"/>
    <w:rsid w:val="008F6842"/>
    <w:rsid w:val="0090673D"/>
    <w:rsid w:val="00910789"/>
    <w:rsid w:val="00920532"/>
    <w:rsid w:val="00922442"/>
    <w:rsid w:val="0092418D"/>
    <w:rsid w:val="00935CD1"/>
    <w:rsid w:val="0094028A"/>
    <w:rsid w:val="00952224"/>
    <w:rsid w:val="009522D8"/>
    <w:rsid w:val="0097461F"/>
    <w:rsid w:val="009763E2"/>
    <w:rsid w:val="00983AAE"/>
    <w:rsid w:val="00984320"/>
    <w:rsid w:val="00985BA6"/>
    <w:rsid w:val="0099336A"/>
    <w:rsid w:val="00996270"/>
    <w:rsid w:val="009B27B3"/>
    <w:rsid w:val="009B414F"/>
    <w:rsid w:val="009C572B"/>
    <w:rsid w:val="009D326D"/>
    <w:rsid w:val="009D442F"/>
    <w:rsid w:val="009E6939"/>
    <w:rsid w:val="009E7FF4"/>
    <w:rsid w:val="009F6ECA"/>
    <w:rsid w:val="00A04826"/>
    <w:rsid w:val="00A1457C"/>
    <w:rsid w:val="00A22082"/>
    <w:rsid w:val="00A24169"/>
    <w:rsid w:val="00A249D3"/>
    <w:rsid w:val="00A307BE"/>
    <w:rsid w:val="00A35E1E"/>
    <w:rsid w:val="00A36B7B"/>
    <w:rsid w:val="00A44C9C"/>
    <w:rsid w:val="00A46F20"/>
    <w:rsid w:val="00A5658B"/>
    <w:rsid w:val="00A57C72"/>
    <w:rsid w:val="00A62A2A"/>
    <w:rsid w:val="00A639C8"/>
    <w:rsid w:val="00A713AC"/>
    <w:rsid w:val="00A74255"/>
    <w:rsid w:val="00A7511A"/>
    <w:rsid w:val="00A77D6D"/>
    <w:rsid w:val="00A80648"/>
    <w:rsid w:val="00A81AF6"/>
    <w:rsid w:val="00A8434E"/>
    <w:rsid w:val="00A87F62"/>
    <w:rsid w:val="00A927C9"/>
    <w:rsid w:val="00A92AFE"/>
    <w:rsid w:val="00AA344B"/>
    <w:rsid w:val="00AA6C33"/>
    <w:rsid w:val="00AB07C5"/>
    <w:rsid w:val="00AE5D8F"/>
    <w:rsid w:val="00AE7CBC"/>
    <w:rsid w:val="00AF50B7"/>
    <w:rsid w:val="00B043BF"/>
    <w:rsid w:val="00B1614E"/>
    <w:rsid w:val="00B21C1D"/>
    <w:rsid w:val="00B2372F"/>
    <w:rsid w:val="00B305B1"/>
    <w:rsid w:val="00B36513"/>
    <w:rsid w:val="00B37477"/>
    <w:rsid w:val="00B40C25"/>
    <w:rsid w:val="00B44EF4"/>
    <w:rsid w:val="00B47CF9"/>
    <w:rsid w:val="00B52F2F"/>
    <w:rsid w:val="00B52FFA"/>
    <w:rsid w:val="00B53038"/>
    <w:rsid w:val="00B55366"/>
    <w:rsid w:val="00B60BBC"/>
    <w:rsid w:val="00B614BD"/>
    <w:rsid w:val="00B76CFC"/>
    <w:rsid w:val="00B76E81"/>
    <w:rsid w:val="00B817F5"/>
    <w:rsid w:val="00B85D1A"/>
    <w:rsid w:val="00B933F0"/>
    <w:rsid w:val="00BC5C0D"/>
    <w:rsid w:val="00BC610C"/>
    <w:rsid w:val="00BD20FF"/>
    <w:rsid w:val="00BD63FC"/>
    <w:rsid w:val="00BE0633"/>
    <w:rsid w:val="00BE2EF0"/>
    <w:rsid w:val="00BE7393"/>
    <w:rsid w:val="00BF58A9"/>
    <w:rsid w:val="00C0267E"/>
    <w:rsid w:val="00C13546"/>
    <w:rsid w:val="00C21D24"/>
    <w:rsid w:val="00C266A8"/>
    <w:rsid w:val="00C26A6E"/>
    <w:rsid w:val="00C27DCB"/>
    <w:rsid w:val="00C30F77"/>
    <w:rsid w:val="00C40231"/>
    <w:rsid w:val="00C42C62"/>
    <w:rsid w:val="00C51073"/>
    <w:rsid w:val="00C55AF9"/>
    <w:rsid w:val="00C64414"/>
    <w:rsid w:val="00C66DC3"/>
    <w:rsid w:val="00C67AA7"/>
    <w:rsid w:val="00C8358F"/>
    <w:rsid w:val="00C90EAB"/>
    <w:rsid w:val="00C94554"/>
    <w:rsid w:val="00C95EFD"/>
    <w:rsid w:val="00CA35F6"/>
    <w:rsid w:val="00CB291C"/>
    <w:rsid w:val="00CC3B16"/>
    <w:rsid w:val="00CD0C1E"/>
    <w:rsid w:val="00CD729B"/>
    <w:rsid w:val="00CD761F"/>
    <w:rsid w:val="00CE1A23"/>
    <w:rsid w:val="00CE2F18"/>
    <w:rsid w:val="00CF06F1"/>
    <w:rsid w:val="00CF0868"/>
    <w:rsid w:val="00D02057"/>
    <w:rsid w:val="00D06358"/>
    <w:rsid w:val="00D073C8"/>
    <w:rsid w:val="00D112D5"/>
    <w:rsid w:val="00D11711"/>
    <w:rsid w:val="00D11C63"/>
    <w:rsid w:val="00D11D02"/>
    <w:rsid w:val="00D12487"/>
    <w:rsid w:val="00D1350B"/>
    <w:rsid w:val="00D21A25"/>
    <w:rsid w:val="00D27993"/>
    <w:rsid w:val="00D27E4B"/>
    <w:rsid w:val="00D354EB"/>
    <w:rsid w:val="00D35786"/>
    <w:rsid w:val="00D36EEB"/>
    <w:rsid w:val="00D46388"/>
    <w:rsid w:val="00D4719C"/>
    <w:rsid w:val="00D575E5"/>
    <w:rsid w:val="00D737B7"/>
    <w:rsid w:val="00D7601E"/>
    <w:rsid w:val="00D97218"/>
    <w:rsid w:val="00DA2BCF"/>
    <w:rsid w:val="00DA39F8"/>
    <w:rsid w:val="00DA6866"/>
    <w:rsid w:val="00DB3D24"/>
    <w:rsid w:val="00DB5E62"/>
    <w:rsid w:val="00DC343C"/>
    <w:rsid w:val="00DD4DC8"/>
    <w:rsid w:val="00DE0403"/>
    <w:rsid w:val="00DE08B9"/>
    <w:rsid w:val="00DE13B7"/>
    <w:rsid w:val="00DE3078"/>
    <w:rsid w:val="00DE7745"/>
    <w:rsid w:val="00DE7DF2"/>
    <w:rsid w:val="00E12C9E"/>
    <w:rsid w:val="00E150BD"/>
    <w:rsid w:val="00E2358B"/>
    <w:rsid w:val="00E26800"/>
    <w:rsid w:val="00E36589"/>
    <w:rsid w:val="00E36999"/>
    <w:rsid w:val="00E515CA"/>
    <w:rsid w:val="00E543C0"/>
    <w:rsid w:val="00E6314D"/>
    <w:rsid w:val="00E677D4"/>
    <w:rsid w:val="00E72BEF"/>
    <w:rsid w:val="00E74E0B"/>
    <w:rsid w:val="00E82819"/>
    <w:rsid w:val="00E8756F"/>
    <w:rsid w:val="00E93F5A"/>
    <w:rsid w:val="00E9416F"/>
    <w:rsid w:val="00EB6A0F"/>
    <w:rsid w:val="00EC6601"/>
    <w:rsid w:val="00ED19BB"/>
    <w:rsid w:val="00ED3349"/>
    <w:rsid w:val="00EE03B8"/>
    <w:rsid w:val="00EE10F3"/>
    <w:rsid w:val="00EE2226"/>
    <w:rsid w:val="00EE2945"/>
    <w:rsid w:val="00EF1AF7"/>
    <w:rsid w:val="00EF42FA"/>
    <w:rsid w:val="00F00B74"/>
    <w:rsid w:val="00F04A96"/>
    <w:rsid w:val="00F14887"/>
    <w:rsid w:val="00F165FD"/>
    <w:rsid w:val="00F1710C"/>
    <w:rsid w:val="00F216BD"/>
    <w:rsid w:val="00F227A1"/>
    <w:rsid w:val="00F24B18"/>
    <w:rsid w:val="00F305DF"/>
    <w:rsid w:val="00F31444"/>
    <w:rsid w:val="00F33551"/>
    <w:rsid w:val="00F46A00"/>
    <w:rsid w:val="00F576B2"/>
    <w:rsid w:val="00F62DFC"/>
    <w:rsid w:val="00F63390"/>
    <w:rsid w:val="00F63F92"/>
    <w:rsid w:val="00F67190"/>
    <w:rsid w:val="00F70F46"/>
    <w:rsid w:val="00F77F48"/>
    <w:rsid w:val="00F800B3"/>
    <w:rsid w:val="00F87A65"/>
    <w:rsid w:val="00F94B7C"/>
    <w:rsid w:val="00FA00FD"/>
    <w:rsid w:val="00FA094F"/>
    <w:rsid w:val="00FC5BC3"/>
    <w:rsid w:val="00FD5AE4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F3CD12"/>
  <w15:chartTrackingRefBased/>
  <w15:docId w15:val="{C84690DC-20AC-E741-BAAD-59ABE5EA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atmedia.pl" TargetMode="External"/><Relationship Id="rId12" Type="http://schemas.openxmlformats.org/officeDocument/2006/relationships/hyperlink" Target="https://twitter.com/SEATMedia_P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ZUC9TSwJuYU" TargetMode="External"/><Relationship Id="rId9" Type="http://schemas.openxmlformats.org/officeDocument/2006/relationships/hyperlink" Target="http://www.seatmedia.pl" TargetMode="External"/><Relationship Id="rId10" Type="http://schemas.openxmlformats.org/officeDocument/2006/relationships/hyperlink" Target="https://twitter.com/SEATMedia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BC9023-1446-1F44-A289-9086D349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596</Words>
  <Characters>3582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Wojciech Wołk-Łaniewski</cp:lastModifiedBy>
  <cp:revision>11</cp:revision>
  <dcterms:created xsi:type="dcterms:W3CDTF">2020-06-24T14:54:00Z</dcterms:created>
  <dcterms:modified xsi:type="dcterms:W3CDTF">2020-09-29T11:56:00Z</dcterms:modified>
</cp:coreProperties>
</file>